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873BE4" w:rsidP="00873BE4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31CCF95" wp14:editId="43546876">
            <wp:extent cx="2162175" cy="1847850"/>
            <wp:effectExtent l="0" t="0" r="0" b="0"/>
            <wp:docPr id="3" name="صورة 3" descr="C:\Users\user\Desktop\20220606_2303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C:\Users\user\Desktop\20220606_23035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27" w:rsidRPr="004B4E27" w:rsidRDefault="004B4E27" w:rsidP="004B4E27">
      <w:pPr>
        <w:spacing w:line="25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4B4E27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850DAB" w:rsidRPr="004B4E27" w:rsidRDefault="004B4E27" w:rsidP="004B4E27">
      <w:pPr>
        <w:spacing w:line="256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4B4E27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505" w:type="dxa"/>
        <w:tblInd w:w="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86"/>
        <w:gridCol w:w="4111"/>
      </w:tblGrid>
      <w:tr w:rsidR="00DB57C3" w:rsidRPr="00DB57C3" w:rsidTr="00DB57C3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اسم البرنامج التعليمي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B57C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الجودة والرقابة بالأشعة </w:t>
            </w:r>
            <w:proofErr w:type="gramStart"/>
            <w:r w:rsidRPr="00DB57C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( </w:t>
            </w:r>
            <w:r w:rsidRPr="00DB57C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RT</w:t>
            </w:r>
            <w:proofErr w:type="gramEnd"/>
            <w:r w:rsidRPr="00DB57C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706</w:t>
            </w:r>
            <w:r w:rsidRPr="00DB57C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DB57C3" w:rsidRPr="00DB57C3" w:rsidTr="00DB57C3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B57C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أ. هاني </w:t>
            </w:r>
            <w:proofErr w:type="spellStart"/>
            <w:r w:rsidRPr="00DB57C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ديولوكوز</w:t>
            </w:r>
            <w:proofErr w:type="spellEnd"/>
          </w:p>
        </w:tc>
      </w:tr>
      <w:tr w:rsidR="00DB57C3" w:rsidRPr="00DB57C3" w:rsidTr="00DB57C3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تقنية الاشعة  </w:t>
            </w:r>
          </w:p>
        </w:tc>
      </w:tr>
      <w:tr w:rsidR="00DB57C3" w:rsidRPr="00DB57C3" w:rsidTr="00DB57C3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لا يوجد</w:t>
            </w:r>
          </w:p>
        </w:tc>
      </w:tr>
      <w:tr w:rsidR="00DB57C3" w:rsidRPr="00DB57C3" w:rsidTr="00DB57C3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12 ساعة</w:t>
            </w:r>
          </w:p>
        </w:tc>
      </w:tr>
      <w:tr w:rsidR="00DB57C3" w:rsidRPr="00DB57C3" w:rsidTr="00DB57C3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الانجليزية</w:t>
            </w:r>
          </w:p>
        </w:tc>
      </w:tr>
      <w:tr w:rsidR="00DB57C3" w:rsidRPr="00DB57C3" w:rsidTr="00DB57C3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السابع</w:t>
            </w:r>
          </w:p>
        </w:tc>
      </w:tr>
      <w:tr w:rsidR="00DB57C3" w:rsidRPr="00DB57C3" w:rsidTr="00DB57C3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</w:t>
            </w: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</w:rPr>
              <w:t>جامعة</w:t>
            </w:r>
            <w:proofErr w:type="gramEnd"/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سبها</w:t>
            </w:r>
          </w:p>
        </w:tc>
      </w:tr>
    </w:tbl>
    <w:p w:rsidR="00DB57C3" w:rsidRDefault="00DB57C3">
      <w:pPr>
        <w:rPr>
          <w:rtl/>
        </w:rPr>
      </w:pPr>
    </w:p>
    <w:p w:rsidR="00DB57C3" w:rsidRPr="00DB57C3" w:rsidRDefault="00DB57C3" w:rsidP="00DB57C3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DB57C3">
        <w:rPr>
          <w:rFonts w:ascii="Calibri" w:eastAsia="Times New Roman" w:hAnsi="Calibri" w:cs="Calibri"/>
          <w:b/>
          <w:bCs/>
          <w:sz w:val="28"/>
          <w:szCs w:val="28"/>
          <w:rtl/>
        </w:rPr>
        <w:t>أهداف المقرر</w:t>
      </w:r>
    </w:p>
    <w:p w:rsidR="00DB57C3" w:rsidRPr="00DB57C3" w:rsidRDefault="00DB57C3" w:rsidP="00DB57C3">
      <w:pPr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rPr>
          <w:rFonts w:ascii="Calibri" w:eastAsia="Calibri" w:hAnsi="Calibri" w:cs="Calibri"/>
          <w:color w:val="202124"/>
          <w:sz w:val="36"/>
          <w:szCs w:val="36"/>
          <w:lang w:val="en-IN"/>
        </w:rPr>
      </w:pPr>
      <w:r w:rsidRPr="00DB57C3">
        <w:rPr>
          <w:rFonts w:ascii="Calibri" w:eastAsia="Calibri" w:hAnsi="Calibri" w:cs="Calibri"/>
          <w:color w:val="202124"/>
          <w:sz w:val="18"/>
          <w:szCs w:val="28"/>
          <w:rtl/>
          <w:lang w:val="en-IN"/>
        </w:rPr>
        <w:t xml:space="preserve"> يهدف المقرر لتعليم الطلاب أهمية مراقبة الجودة خاصة في مراقبة وتقييم وصيانة المعدات لتحقيق الأداء الأمثل والاستقرار.</w:t>
      </w:r>
    </w:p>
    <w:p w:rsidR="00DB57C3" w:rsidRPr="00DB57C3" w:rsidRDefault="00DB57C3" w:rsidP="00DB57C3">
      <w:pPr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rPr>
          <w:rFonts w:ascii="Calibri" w:eastAsia="Calibri" w:hAnsi="Calibri" w:cs="Calibri"/>
          <w:color w:val="202124"/>
          <w:sz w:val="36"/>
          <w:szCs w:val="36"/>
          <w:lang w:val="en-IN"/>
        </w:rPr>
      </w:pPr>
      <w:r w:rsidRPr="00DB57C3">
        <w:rPr>
          <w:rFonts w:ascii="Calibri" w:eastAsia="Calibri" w:hAnsi="Calibri" w:cs="Calibri"/>
          <w:color w:val="202124"/>
          <w:sz w:val="28"/>
          <w:szCs w:val="28"/>
          <w:rtl/>
          <w:lang w:val="en-IN"/>
        </w:rPr>
        <w:t xml:space="preserve"> يكون لدى الطالب الفهم العام لأهمية مراقبة الجودة في التصوير الطبي من خلال معايير محددة مسبقًا لتقليل تعرض المريض للإشعاع. </w:t>
      </w:r>
    </w:p>
    <w:p w:rsidR="00DB57C3" w:rsidRPr="00DB57C3" w:rsidRDefault="00DB57C3" w:rsidP="00DB57C3">
      <w:pPr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rPr>
          <w:rFonts w:ascii="Calibri" w:eastAsia="Calibri" w:hAnsi="Calibri" w:cs="Calibri"/>
          <w:color w:val="202124"/>
          <w:sz w:val="36"/>
          <w:szCs w:val="36"/>
          <w:lang w:val="en-IN"/>
        </w:rPr>
      </w:pPr>
      <w:r w:rsidRPr="00DB57C3">
        <w:rPr>
          <w:rFonts w:ascii="Calibri" w:eastAsia="Calibri" w:hAnsi="Calibri" w:cs="Calibri"/>
          <w:color w:val="202124"/>
          <w:sz w:val="28"/>
          <w:szCs w:val="28"/>
          <w:rtl/>
          <w:lang w:val="en-IN"/>
        </w:rPr>
        <w:t xml:space="preserve"> تحسين استخدام وقت الموظفين وكذلك تقييم مستمر للمتغيرات التي يمكن أن تؤثر على جودة الصورة والتشخيص.</w:t>
      </w:r>
    </w:p>
    <w:p w:rsidR="00DB57C3" w:rsidRDefault="00DB57C3">
      <w:pPr>
        <w:rPr>
          <w:rtl/>
          <w:lang w:val="en-IN"/>
        </w:rPr>
      </w:pPr>
    </w:p>
    <w:p w:rsidR="00DB57C3" w:rsidRDefault="00DB57C3">
      <w:pPr>
        <w:rPr>
          <w:rtl/>
          <w:lang w:val="en-IN"/>
        </w:rPr>
      </w:pPr>
    </w:p>
    <w:p w:rsidR="00DB57C3" w:rsidRDefault="00DB57C3">
      <w:pPr>
        <w:rPr>
          <w:rtl/>
          <w:lang w:val="en-IN"/>
        </w:rPr>
      </w:pPr>
    </w:p>
    <w:p w:rsidR="00DB57C3" w:rsidRDefault="00DB57C3">
      <w:pPr>
        <w:rPr>
          <w:rtl/>
          <w:lang w:val="en-IN"/>
        </w:rPr>
      </w:pPr>
    </w:p>
    <w:p w:rsidR="00DB57C3" w:rsidRPr="00873BE4" w:rsidRDefault="00DB57C3" w:rsidP="00DB57C3">
      <w:pPr>
        <w:shd w:val="clear" w:color="auto" w:fill="FFFFFF"/>
        <w:spacing w:before="240" w:after="240" w:line="240" w:lineRule="auto"/>
        <w:ind w:left="360"/>
        <w:rPr>
          <w:rFonts w:ascii="Calibri" w:eastAsia="Times New Roman" w:hAnsi="Calibri" w:cs="Calibri"/>
          <w:b/>
          <w:bCs/>
          <w:sz w:val="32"/>
          <w:szCs w:val="32"/>
        </w:rPr>
      </w:pPr>
      <w:r w:rsidRPr="00873BE4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8789" w:type="dxa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134"/>
        <w:gridCol w:w="993"/>
        <w:gridCol w:w="850"/>
        <w:gridCol w:w="851"/>
      </w:tblGrid>
      <w:tr w:rsidR="00DB57C3" w:rsidRPr="00DB57C3" w:rsidTr="00DB57C3">
        <w:trPr>
          <w:trHeight w:hRule="exact" w:val="768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B57C3" w:rsidRPr="00DB57C3" w:rsidRDefault="00DB57C3" w:rsidP="00DB57C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B57C3" w:rsidRPr="00DB57C3" w:rsidRDefault="00DB57C3" w:rsidP="00DB57C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B57C3" w:rsidRPr="00DB57C3" w:rsidRDefault="00DB57C3" w:rsidP="00DB57C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B57C3" w:rsidRPr="00DB57C3" w:rsidRDefault="00DB57C3" w:rsidP="00DB57C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</w:rPr>
              <w:t>معمل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B57C3" w:rsidRPr="00DB57C3" w:rsidRDefault="00DB57C3" w:rsidP="00DB57C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</w:t>
            </w:r>
          </w:p>
        </w:tc>
      </w:tr>
      <w:tr w:rsidR="00DB57C3" w:rsidRPr="00DB57C3" w:rsidTr="00DB57C3">
        <w:trPr>
          <w:trHeight w:hRule="exact" w:val="1793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Overview and Introduction 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 of Quality Assurance and Quality Control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 of Radiological Terms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</w:rPr>
              <w:t>Goal of Quality Control and Quality Assurance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highlight w:val="lightGray"/>
                <w:lang w:bidi="ar-LY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highlight w:val="lightGray"/>
                <w:rtl/>
                <w:lang w:bidi="ar-LY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lang w:bidi="ar-LY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highlight w:val="lightGray"/>
                <w:lang w:bidi="ar-LY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  <w:lang w:bidi="ar-LY"/>
              </w:rPr>
              <w:t>---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highlight w:val="lightGray"/>
                <w:lang w:bidi="ar-LY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</w:tr>
      <w:tr w:rsidR="00DB57C3" w:rsidRPr="00DB57C3" w:rsidTr="00DB57C3">
        <w:trPr>
          <w:trHeight w:hRule="exact" w:val="1401"/>
        </w:trPr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Difference between QC and QA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Requirements of a Quality Assurance and Quality Control Importance of Quality Control in RadiologyQuality Control Techniques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</w:tr>
      <w:tr w:rsidR="00DB57C3" w:rsidRPr="00DB57C3" w:rsidTr="00DB57C3">
        <w:trPr>
          <w:trHeight w:hRule="exact" w:val="1988"/>
        </w:trPr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before="100" w:beforeAutospacing="1" w:after="0" w:line="240" w:lineRule="auto"/>
              <w:ind w:left="114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</w:p>
          <w:p w:rsidR="00DB57C3" w:rsidRPr="00DB57C3" w:rsidRDefault="00DB57C3" w:rsidP="00DB57C3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The Quality Control Process</w:t>
            </w:r>
          </w:p>
          <w:p w:rsidR="00DB57C3" w:rsidRPr="00DB57C3" w:rsidRDefault="00DB57C3" w:rsidP="00DB57C3">
            <w:pPr>
              <w:spacing w:before="100" w:beforeAutospacing="1" w:after="0" w:line="240" w:lineRule="auto"/>
              <w:ind w:left="114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</w:p>
          <w:p w:rsidR="00DB57C3" w:rsidRPr="00DB57C3" w:rsidRDefault="00DB57C3" w:rsidP="00DB57C3">
            <w:pPr>
              <w:numPr>
                <w:ilvl w:val="0"/>
                <w:numId w:val="3"/>
              </w:numPr>
              <w:bidi w:val="0"/>
              <w:spacing w:before="100" w:beforeAutospacing="1" w:after="0" w:line="240" w:lineRule="auto"/>
              <w:ind w:left="52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Equipment selection</w:t>
            </w:r>
          </w:p>
          <w:p w:rsidR="00DB57C3" w:rsidRPr="00DB57C3" w:rsidRDefault="00DB57C3" w:rsidP="00DB57C3">
            <w:pPr>
              <w:numPr>
                <w:ilvl w:val="0"/>
                <w:numId w:val="3"/>
              </w:numPr>
              <w:bidi w:val="0"/>
              <w:spacing w:before="100" w:beforeAutospacing="1" w:after="0" w:line="240" w:lineRule="auto"/>
              <w:ind w:left="52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Acceptance Testing</w:t>
            </w:r>
          </w:p>
          <w:p w:rsidR="00DB57C3" w:rsidRPr="00DB57C3" w:rsidRDefault="00DB57C3" w:rsidP="00DB57C3">
            <w:pPr>
              <w:numPr>
                <w:ilvl w:val="0"/>
                <w:numId w:val="3"/>
              </w:numPr>
              <w:bidi w:val="0"/>
              <w:spacing w:before="100" w:beforeAutospacing="1" w:after="0" w:line="240" w:lineRule="auto"/>
              <w:ind w:left="52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Quality Control</w:t>
            </w:r>
          </w:p>
          <w:p w:rsidR="00DB57C3" w:rsidRPr="00DB57C3" w:rsidRDefault="00DB57C3" w:rsidP="00DB57C3">
            <w:pPr>
              <w:numPr>
                <w:ilvl w:val="0"/>
                <w:numId w:val="3"/>
              </w:numPr>
              <w:bidi w:val="0"/>
              <w:spacing w:before="100" w:beforeAutospacing="1" w:after="0" w:line="240" w:lineRule="auto"/>
              <w:ind w:left="52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Documentation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</w:tr>
      <w:tr w:rsidR="00DB57C3" w:rsidRPr="00DB57C3" w:rsidTr="00DB57C3">
        <w:trPr>
          <w:trHeight w:hRule="exact" w:val="1690"/>
        </w:trPr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before="100" w:beforeAutospacing="1" w:after="0" w:line="240" w:lineRule="auto"/>
              <w:ind w:left="7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</w:p>
          <w:p w:rsidR="00DB57C3" w:rsidRPr="00DB57C3" w:rsidRDefault="00DB57C3" w:rsidP="00DB57C3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Importance of Quality Assurance</w:t>
            </w:r>
          </w:p>
          <w:p w:rsidR="00DB57C3" w:rsidRPr="00DB57C3" w:rsidRDefault="00DB57C3" w:rsidP="00DB57C3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Principles of QA</w:t>
            </w:r>
          </w:p>
          <w:p w:rsidR="00DB57C3" w:rsidRPr="00DB57C3" w:rsidRDefault="00DB57C3" w:rsidP="00DB57C3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Quality Assurance Programs</w:t>
            </w:r>
          </w:p>
          <w:p w:rsidR="00DB57C3" w:rsidRPr="00DB57C3" w:rsidRDefault="00DB57C3" w:rsidP="00DB57C3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Goal of a Radiology Quality Assurance Program</w:t>
            </w:r>
          </w:p>
          <w:p w:rsidR="00DB57C3" w:rsidRPr="00DB57C3" w:rsidRDefault="00DB57C3" w:rsidP="00DB57C3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Benefits of QA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</w:tr>
      <w:tr w:rsidR="00DB57C3" w:rsidRPr="00DB57C3" w:rsidTr="00DB57C3">
        <w:trPr>
          <w:trHeight w:hRule="exact" w:val="2990"/>
        </w:trPr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before="100" w:beforeAutospacing="1" w:after="0" w:line="240" w:lineRule="auto"/>
              <w:ind w:left="114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</w:p>
          <w:p w:rsidR="00DB57C3" w:rsidRPr="00DB57C3" w:rsidRDefault="00DB57C3" w:rsidP="00DB57C3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Radilogy Department Quality Asurance Committee</w:t>
            </w:r>
          </w:p>
          <w:p w:rsidR="00DB57C3" w:rsidRPr="00DB57C3" w:rsidRDefault="00DB57C3" w:rsidP="00DB57C3">
            <w:pPr>
              <w:spacing w:before="100" w:beforeAutospacing="1" w:after="0" w:line="240" w:lineRule="auto"/>
              <w:ind w:left="114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</w:p>
          <w:p w:rsidR="00DB57C3" w:rsidRPr="00DB57C3" w:rsidRDefault="00DB57C3" w:rsidP="00DB57C3">
            <w:pPr>
              <w:numPr>
                <w:ilvl w:val="0"/>
                <w:numId w:val="4"/>
              </w:numPr>
              <w:bidi w:val="0"/>
              <w:spacing w:before="100" w:beforeAutospacing="1" w:after="0" w:line="240" w:lineRule="auto"/>
              <w:ind w:left="79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Radiology Department QA Program</w:t>
            </w:r>
          </w:p>
          <w:p w:rsidR="00DB57C3" w:rsidRPr="00DB57C3" w:rsidRDefault="00DB57C3" w:rsidP="00DB57C3">
            <w:pPr>
              <w:numPr>
                <w:ilvl w:val="0"/>
                <w:numId w:val="4"/>
              </w:numPr>
              <w:bidi w:val="0"/>
              <w:spacing w:before="100" w:beforeAutospacing="1" w:after="0" w:line="240" w:lineRule="auto"/>
              <w:ind w:left="79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QA Personnel Training</w:t>
            </w:r>
          </w:p>
          <w:p w:rsidR="00DB57C3" w:rsidRPr="00DB57C3" w:rsidRDefault="00DB57C3" w:rsidP="00DB57C3">
            <w:pPr>
              <w:numPr>
                <w:ilvl w:val="0"/>
                <w:numId w:val="4"/>
              </w:numPr>
              <w:bidi w:val="0"/>
              <w:spacing w:before="100" w:beforeAutospacing="1" w:after="200" w:line="276" w:lineRule="auto"/>
              <w:ind w:left="79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QC Technologist</w:t>
            </w:r>
          </w:p>
          <w:p w:rsidR="00DB57C3" w:rsidRPr="00DB57C3" w:rsidRDefault="00DB57C3" w:rsidP="00DB57C3">
            <w:pPr>
              <w:spacing w:before="100" w:beforeAutospacing="1" w:after="0" w:line="240" w:lineRule="auto"/>
              <w:ind w:left="79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</w:rPr>
              <w:t>Duties and Responsibilities of a Radiology Technician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</w:tr>
      <w:tr w:rsidR="00DB57C3" w:rsidRPr="00DB57C3" w:rsidTr="00DB57C3">
        <w:trPr>
          <w:trHeight w:hRule="exact" w:val="2133"/>
        </w:trPr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</w:rPr>
              <w:t>Guide for Radiation Safety</w:t>
            </w:r>
          </w:p>
          <w:p w:rsidR="00DB57C3" w:rsidRPr="00DB57C3" w:rsidRDefault="00DB57C3" w:rsidP="00DB57C3">
            <w:pPr>
              <w:numPr>
                <w:ilvl w:val="0"/>
                <w:numId w:val="5"/>
              </w:numPr>
              <w:bidi w:val="0"/>
              <w:spacing w:after="0" w:line="240" w:lineRule="auto"/>
              <w:ind w:left="792" w:hanging="27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DB57C3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Purpose</w:t>
            </w:r>
          </w:p>
          <w:p w:rsidR="00DB57C3" w:rsidRPr="00DB57C3" w:rsidRDefault="00DB57C3" w:rsidP="00DB57C3">
            <w:pPr>
              <w:numPr>
                <w:ilvl w:val="0"/>
                <w:numId w:val="5"/>
              </w:numPr>
              <w:bidi w:val="0"/>
              <w:spacing w:after="0" w:line="240" w:lineRule="auto"/>
              <w:ind w:left="792" w:hanging="27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DB57C3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Radiation Safety Responsibility</w:t>
            </w:r>
          </w:p>
          <w:p w:rsidR="00DB57C3" w:rsidRPr="00DB57C3" w:rsidRDefault="00DB57C3" w:rsidP="00DB57C3">
            <w:pPr>
              <w:numPr>
                <w:ilvl w:val="0"/>
                <w:numId w:val="5"/>
              </w:numPr>
              <w:bidi w:val="0"/>
              <w:spacing w:after="0" w:line="240" w:lineRule="auto"/>
              <w:ind w:left="792" w:hanging="27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DB57C3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Manual &amp; Equipment Records</w:t>
            </w:r>
          </w:p>
          <w:p w:rsidR="00DB57C3" w:rsidRPr="00DB57C3" w:rsidRDefault="00DB57C3" w:rsidP="00DB57C3">
            <w:pPr>
              <w:numPr>
                <w:ilvl w:val="0"/>
                <w:numId w:val="5"/>
              </w:numPr>
              <w:bidi w:val="0"/>
              <w:spacing w:after="0" w:line="240" w:lineRule="auto"/>
              <w:ind w:left="792" w:hanging="27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DB57C3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Processor and Sensitometer Logs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</w:tr>
      <w:tr w:rsidR="00DB57C3" w:rsidRPr="00DB57C3" w:rsidTr="00DB57C3">
        <w:trPr>
          <w:trHeight w:hRule="exact" w:val="1540"/>
        </w:trPr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Radiation Safety Policies and Procedures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Equipment Monitoring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Purchase Specification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Equipment Acceptance &amp;  Testing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</w:tr>
      <w:tr w:rsidR="00DB57C3" w:rsidRPr="00DB57C3" w:rsidTr="00DB57C3">
        <w:trPr>
          <w:trHeight w:hRule="exact" w:val="1575"/>
        </w:trPr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Darkroom Quality Control and Entrances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Standard Darkroom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Care of Films &amp;Film Racks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Cassettes And Screens and Safelight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</w:tr>
      <w:tr w:rsidR="00DB57C3" w:rsidRPr="00DB57C3" w:rsidTr="00DB57C3">
        <w:trPr>
          <w:trHeight w:hRule="exact" w:val="1000"/>
        </w:trPr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Conduct of Film Analysis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>Repeat Analysis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</w:tr>
      <w:tr w:rsidR="00DB57C3" w:rsidRPr="00DB57C3" w:rsidTr="00DB57C3">
        <w:trPr>
          <w:trHeight w:hRule="exact" w:val="978"/>
        </w:trPr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 xml:space="preserve">Reject- Repeat Analysis 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  <w:t xml:space="preserve">Causal- Repeat Rate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</w:tr>
      <w:tr w:rsidR="00DB57C3" w:rsidRPr="00DB57C3" w:rsidTr="00DB57C3">
        <w:trPr>
          <w:trHeight w:hRule="exact" w:val="435"/>
        </w:trPr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</w:rPr>
              <w:t>Artifacts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</w:tr>
      <w:tr w:rsidR="00DB57C3" w:rsidRPr="00DB57C3" w:rsidTr="00DB57C3">
        <w:trPr>
          <w:trHeight w:hRule="exact" w:val="427"/>
        </w:trPr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C3">
              <w:rPr>
                <w:rFonts w:ascii="Times New Roman" w:eastAsia="Times New Roman" w:hAnsi="Times New Roman" w:cs="Times New Roman"/>
                <w:sz w:val="24"/>
                <w:szCs w:val="24"/>
              </w:rPr>
              <w:t>X-ray Facility Tips</w:t>
            </w:r>
          </w:p>
          <w:p w:rsidR="00DB57C3" w:rsidRPr="00DB57C3" w:rsidRDefault="00DB57C3" w:rsidP="00DB5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DB57C3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---</w:t>
            </w:r>
          </w:p>
        </w:tc>
      </w:tr>
    </w:tbl>
    <w:p w:rsidR="00DB57C3" w:rsidRPr="00873BE4" w:rsidRDefault="00DB57C3" w:rsidP="00DB57C3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873BE4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 طرق الت</w:t>
      </w:r>
      <w:r w:rsidRPr="00873BE4">
        <w:rPr>
          <w:rFonts w:ascii="Calibri" w:eastAsia="Times New Roman" w:hAnsi="Calibri" w:cs="Calibri" w:hint="cs"/>
          <w:b/>
          <w:bCs/>
          <w:sz w:val="32"/>
          <w:szCs w:val="32"/>
          <w:rtl/>
        </w:rPr>
        <w:t>دريس</w:t>
      </w:r>
    </w:p>
    <w:p w:rsidR="00DB57C3" w:rsidRPr="00DB57C3" w:rsidRDefault="00DB57C3" w:rsidP="00DB57C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DB57C3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محاضرات</w:t>
      </w:r>
    </w:p>
    <w:p w:rsidR="00DB57C3" w:rsidRPr="00DB57C3" w:rsidRDefault="00DB57C3" w:rsidP="00DB57C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DB57C3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حلقات النقاش</w:t>
      </w:r>
    </w:p>
    <w:p w:rsidR="00DB57C3" w:rsidRPr="00DB57C3" w:rsidRDefault="00DB57C3" w:rsidP="00DB57C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DB57C3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تقاريــــر</w:t>
      </w:r>
    </w:p>
    <w:p w:rsidR="00DB57C3" w:rsidRPr="00DB57C3" w:rsidRDefault="00DB57C3" w:rsidP="00DB57C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</w:pPr>
      <w:r w:rsidRPr="00DB57C3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زيارات ميدانية</w:t>
      </w:r>
    </w:p>
    <w:p w:rsidR="00DB57C3" w:rsidRPr="00873BE4" w:rsidRDefault="00DB57C3" w:rsidP="00DB57C3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873BE4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8"/>
        <w:gridCol w:w="2999"/>
        <w:gridCol w:w="1440"/>
      </w:tblGrid>
      <w:tr w:rsidR="00DB57C3" w:rsidRPr="00DB57C3" w:rsidTr="00C115E5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DB57C3" w:rsidRPr="00DB57C3" w:rsidTr="00C115E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B57C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نصفي أول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B57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B57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20%</w:t>
            </w:r>
          </w:p>
        </w:tc>
      </w:tr>
      <w:tr w:rsidR="00DB57C3" w:rsidRPr="00DB57C3" w:rsidTr="00C115E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B57C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نصفي ثاني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B57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3" w:rsidRPr="00DB57C3" w:rsidRDefault="00DB57C3" w:rsidP="00DB5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B57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    20%</w:t>
            </w:r>
          </w:p>
        </w:tc>
      </w:tr>
      <w:tr w:rsidR="00DB57C3" w:rsidRPr="00DB57C3" w:rsidTr="00C115E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B57C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B57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B57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60%</w:t>
            </w:r>
          </w:p>
        </w:tc>
      </w:tr>
      <w:tr w:rsidR="00DB57C3" w:rsidRPr="00DB57C3" w:rsidTr="00C115E5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DB57C3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fr-FR"/>
              </w:rPr>
            </w:pPr>
            <w:r w:rsidRPr="00DB57C3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DB57C3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DB57C3" w:rsidRDefault="00DB57C3" w:rsidP="00DB57C3">
      <w:pPr>
        <w:spacing w:before="240" w:after="240" w:line="240" w:lineRule="auto"/>
        <w:ind w:left="108" w:right="1560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DB57C3" w:rsidRDefault="00DB57C3" w:rsidP="00DB57C3">
      <w:pPr>
        <w:spacing w:before="240" w:after="240" w:line="240" w:lineRule="auto"/>
        <w:ind w:left="108" w:right="1560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DB57C3" w:rsidRPr="00873BE4" w:rsidRDefault="00DB57C3" w:rsidP="00DB57C3">
      <w:pPr>
        <w:spacing w:before="240" w:after="240" w:line="240" w:lineRule="auto"/>
        <w:ind w:left="108" w:right="1560"/>
        <w:rPr>
          <w:rFonts w:ascii="Calibri" w:eastAsia="Times New Roman" w:hAnsi="Calibri" w:cs="Calibri"/>
          <w:b/>
          <w:bCs/>
          <w:sz w:val="32"/>
          <w:szCs w:val="32"/>
        </w:rPr>
      </w:pPr>
      <w:r w:rsidRPr="00873BE4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8364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856"/>
        <w:gridCol w:w="1620"/>
        <w:gridCol w:w="3194"/>
      </w:tblGrid>
      <w:tr w:rsidR="00DB57C3" w:rsidRPr="00DB57C3" w:rsidTr="00DB57C3">
        <w:trPr>
          <w:cantSplit/>
          <w:trHeight w:hRule="exact" w:val="567"/>
          <w:jc w:val="right"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873BE4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73BE4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873BE4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73BE4">
              <w:rPr>
                <w:rFonts w:ascii="Calibri" w:eastAsia="Times New Roman" w:hAnsi="Calibri" w:cs="Calibri"/>
                <w:sz w:val="28"/>
                <w:szCs w:val="28"/>
                <w:rtl/>
              </w:rPr>
              <w:t>الناشر</w:t>
            </w:r>
          </w:p>
        </w:tc>
        <w:tc>
          <w:tcPr>
            <w:tcW w:w="8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873BE4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73BE4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873BE4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73BE4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  <w:tc>
          <w:tcPr>
            <w:tcW w:w="31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DB57C3" w:rsidRPr="00873BE4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73BE4">
              <w:rPr>
                <w:rFonts w:ascii="Calibri" w:eastAsia="Times New Roman" w:hAnsi="Calibri" w:cs="Calibri"/>
                <w:sz w:val="28"/>
                <w:szCs w:val="28"/>
                <w:rtl/>
              </w:rPr>
              <w:t>مكان تواجدها</w:t>
            </w:r>
          </w:p>
        </w:tc>
      </w:tr>
      <w:tr w:rsidR="00DB57C3" w:rsidRPr="00DB57C3" w:rsidTr="00DB57C3">
        <w:trPr>
          <w:cantSplit/>
          <w:trHeight w:hRule="exact" w:val="3548"/>
          <w:jc w:val="right"/>
        </w:trPr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7C3" w:rsidRPr="00873BE4" w:rsidRDefault="00DB57C3" w:rsidP="00DB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73BE4">
              <w:rPr>
                <w:rFonts w:ascii="Calibri" w:eastAsia="Times New Roman" w:hAnsi="Calibri" w:cs="Calibri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B57C3" w:rsidRPr="00873BE4" w:rsidRDefault="00DB57C3" w:rsidP="00DB5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fil-PH" w:eastAsia="fil-PH"/>
              </w:rPr>
            </w:pPr>
            <w:r w:rsidRPr="00873BE4">
              <w:rPr>
                <w:rFonts w:ascii="Calibri" w:eastAsia="Times New Roman" w:hAnsi="Calibri" w:cs="Calibri"/>
                <w:sz w:val="24"/>
                <w:szCs w:val="24"/>
                <w:lang w:val="fil-PH" w:eastAsia="fil-PH"/>
              </w:rPr>
              <w:t xml:space="preserve">Commision of Higher Education, Republic of the PhilippinesCMO NO. 18 </w:t>
            </w:r>
            <w:r w:rsidRPr="00873BE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u w:val="single"/>
                <w:lang w:val="fil-PH" w:eastAsia="fil-PH"/>
              </w:rPr>
              <w:t>Policies, Standards and Guidelines for Radiologic Technology Education,</w:t>
            </w:r>
            <w:r w:rsidRPr="00873BE4">
              <w:rPr>
                <w:rFonts w:ascii="Calibri" w:eastAsia="Times New Roman" w:hAnsi="Calibri" w:cs="Calibri"/>
                <w:sz w:val="24"/>
                <w:szCs w:val="24"/>
                <w:lang w:val="fil-PH" w:eastAsia="fil-PH"/>
              </w:rPr>
              <w:t xml:space="preserve">Series of 2006 </w:t>
            </w:r>
          </w:p>
          <w:p w:rsidR="00DB57C3" w:rsidRPr="00873BE4" w:rsidRDefault="00DB57C3" w:rsidP="00DB57C3">
            <w:pPr>
              <w:spacing w:after="0" w:line="240" w:lineRule="auto"/>
              <w:ind w:right="-418" w:firstLine="720"/>
              <w:jc w:val="right"/>
              <w:rPr>
                <w:rFonts w:ascii="Calibri" w:eastAsia="Times New Roman" w:hAnsi="Calibri" w:cs="Calibri"/>
                <w:sz w:val="24"/>
                <w:szCs w:val="24"/>
                <w:lang w:val="fil-PH" w:eastAsia="fil-PH"/>
              </w:rPr>
            </w:pPr>
          </w:p>
          <w:p w:rsidR="00DB57C3" w:rsidRPr="00873BE4" w:rsidRDefault="00DB57C3" w:rsidP="00DB57C3">
            <w:pPr>
              <w:spacing w:after="0" w:line="240" w:lineRule="auto"/>
              <w:ind w:right="-418" w:firstLine="720"/>
              <w:jc w:val="right"/>
              <w:rPr>
                <w:rFonts w:ascii="Calibri" w:eastAsia="Times New Roman" w:hAnsi="Calibri" w:cs="Calibri"/>
                <w:sz w:val="24"/>
                <w:szCs w:val="24"/>
                <w:lang w:val="fil-PH" w:eastAsia="fil-PH"/>
              </w:rPr>
            </w:pPr>
            <w:r w:rsidRPr="00873BE4">
              <w:rPr>
                <w:rFonts w:ascii="Calibri" w:eastAsia="Times New Roman" w:hAnsi="Calibri" w:cs="Calibri"/>
                <w:sz w:val="24"/>
                <w:szCs w:val="24"/>
                <w:lang w:val="fil-PH" w:eastAsia="fil-PH"/>
              </w:rPr>
              <w:t xml:space="preserve">No. 19 </w:t>
            </w:r>
            <w:r w:rsidRPr="00873BE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u w:val="single"/>
                <w:lang w:val="fil-PH" w:eastAsia="fil-PH"/>
              </w:rPr>
              <w:t>Quality Assurance Program for Comouted Tomography: Diagnostic and Therapy Applications</w:t>
            </w:r>
            <w:r w:rsidRPr="00873BE4">
              <w:rPr>
                <w:rFonts w:ascii="Calibri" w:eastAsia="Times New Roman" w:hAnsi="Calibri" w:cs="Calibri"/>
                <w:sz w:val="24"/>
                <w:szCs w:val="24"/>
                <w:lang w:val="fil-PH" w:eastAsia="fil-PH"/>
              </w:rPr>
              <w:t>International Atomic Energy Agency, Veena Austria 2012</w:t>
            </w:r>
          </w:p>
          <w:p w:rsidR="00DB57C3" w:rsidRPr="00873BE4" w:rsidRDefault="00DB57C3" w:rsidP="00DB57C3">
            <w:pPr>
              <w:spacing w:after="0" w:line="240" w:lineRule="auto"/>
              <w:ind w:right="-418" w:firstLine="720"/>
              <w:jc w:val="right"/>
              <w:rPr>
                <w:rFonts w:ascii="Calibri" w:eastAsia="Times New Roman" w:hAnsi="Calibri" w:cs="Calibri"/>
                <w:sz w:val="24"/>
                <w:szCs w:val="24"/>
                <w:lang w:val="fil-PH" w:eastAsia="fil-PH"/>
              </w:rPr>
            </w:pPr>
          </w:p>
          <w:p w:rsidR="00DB57C3" w:rsidRPr="00873BE4" w:rsidRDefault="00DB57C3" w:rsidP="00DB57C3">
            <w:pPr>
              <w:spacing w:after="0" w:line="240" w:lineRule="auto"/>
              <w:ind w:right="-418" w:firstLine="720"/>
              <w:jc w:val="right"/>
              <w:rPr>
                <w:rFonts w:ascii="Calibri" w:eastAsia="Times New Roman" w:hAnsi="Calibri" w:cs="Calibri"/>
                <w:sz w:val="24"/>
                <w:szCs w:val="24"/>
                <w:lang w:val="fil-PH" w:eastAsia="fil-PH"/>
              </w:rPr>
            </w:pPr>
            <w:r w:rsidRPr="00873BE4">
              <w:rPr>
                <w:rFonts w:ascii="Calibri" w:eastAsia="Times New Roman" w:hAnsi="Calibri" w:cs="Calibri"/>
                <w:sz w:val="24"/>
                <w:szCs w:val="24"/>
                <w:lang w:val="fil-PH" w:eastAsia="fil-PH"/>
              </w:rPr>
              <w:t xml:space="preserve">American Association of Physicists in Medicine </w:t>
            </w:r>
            <w:r w:rsidRPr="00873BE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u w:val="single"/>
                <w:lang w:val="fil-PH" w:eastAsia="fil-PH"/>
              </w:rPr>
              <w:t>Quality Control in Diagnostic Radiology,</w:t>
            </w:r>
            <w:r w:rsidRPr="00873BE4">
              <w:rPr>
                <w:rFonts w:ascii="Calibri" w:eastAsia="Times New Roman" w:hAnsi="Calibri" w:cs="Calibri"/>
                <w:sz w:val="24"/>
                <w:szCs w:val="24"/>
                <w:lang w:val="fil-PH" w:eastAsia="fil-PH"/>
              </w:rPr>
              <w:t xml:space="preserve"> Medical Physics Publishing, 2002</w:t>
            </w:r>
          </w:p>
          <w:p w:rsidR="00DB57C3" w:rsidRPr="00873BE4" w:rsidRDefault="00DB57C3" w:rsidP="00DB57C3">
            <w:pPr>
              <w:spacing w:after="0" w:line="240" w:lineRule="auto"/>
              <w:ind w:right="-418" w:firstLine="720"/>
              <w:jc w:val="right"/>
              <w:rPr>
                <w:rFonts w:ascii="Calibri" w:eastAsia="Times New Roman" w:hAnsi="Calibri" w:cs="Calibri"/>
                <w:sz w:val="24"/>
                <w:szCs w:val="24"/>
                <w:lang w:val="fil-PH" w:eastAsia="fil-PH"/>
              </w:rPr>
            </w:pPr>
            <w:r w:rsidRPr="00873BE4">
              <w:rPr>
                <w:rFonts w:ascii="Calibri" w:eastAsia="Times New Roman" w:hAnsi="Calibri" w:cs="Calibri"/>
                <w:sz w:val="24"/>
                <w:szCs w:val="24"/>
                <w:lang w:val="fil-PH" w:eastAsia="fil-PH"/>
              </w:rPr>
              <w:t xml:space="preserve">Stevens, Andrea Trigg. </w:t>
            </w:r>
            <w:r w:rsidRPr="00873BE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u w:val="single"/>
                <w:lang w:val="fil-PH" w:eastAsia="fil-PH"/>
              </w:rPr>
              <w:t xml:space="preserve">Compliance Guidance for Computed Tomography Quality Control </w:t>
            </w:r>
            <w:r w:rsidRPr="00873BE4">
              <w:rPr>
                <w:rFonts w:ascii="Calibri" w:eastAsia="Times New Roman" w:hAnsi="Calibri" w:cs="Calibri"/>
                <w:sz w:val="24"/>
                <w:szCs w:val="24"/>
                <w:lang w:val="fil-PH" w:eastAsia="fil-PH"/>
              </w:rPr>
              <w:t xml:space="preserve"> A Guide for Technologists. New York: McGraw-Hill, 2001.</w:t>
            </w:r>
          </w:p>
          <w:p w:rsidR="00DB57C3" w:rsidRPr="00873BE4" w:rsidRDefault="00DB57C3" w:rsidP="00DB5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DB57C3" w:rsidRPr="00873BE4" w:rsidRDefault="00DB57C3" w:rsidP="00DB57C3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B57C3" w:rsidRPr="00873BE4" w:rsidRDefault="00DB57C3" w:rsidP="00DB57C3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</w:pPr>
          </w:p>
        </w:tc>
      </w:tr>
    </w:tbl>
    <w:p w:rsidR="00DB57C3" w:rsidRDefault="00DB57C3">
      <w:pPr>
        <w:rPr>
          <w:rtl/>
          <w:lang w:val="en-IN"/>
        </w:rPr>
      </w:pPr>
    </w:p>
    <w:p w:rsidR="000A6F43" w:rsidRDefault="000A6F43">
      <w:pPr>
        <w:rPr>
          <w:rtl/>
          <w:lang w:val="en-IN"/>
        </w:rPr>
      </w:pPr>
    </w:p>
    <w:p w:rsidR="000A6F43" w:rsidRDefault="000A6F43">
      <w:pPr>
        <w:rPr>
          <w:rtl/>
          <w:lang w:val="en-IN"/>
        </w:rPr>
      </w:pPr>
    </w:p>
    <w:p w:rsidR="000A6F43" w:rsidRDefault="000A6F43">
      <w:pPr>
        <w:rPr>
          <w:rtl/>
          <w:lang w:val="en-IN"/>
        </w:rPr>
      </w:pPr>
    </w:p>
    <w:p w:rsidR="000A6F43" w:rsidRDefault="000A6F43">
      <w:pPr>
        <w:rPr>
          <w:rtl/>
          <w:lang w:val="en-IN"/>
        </w:rPr>
      </w:pPr>
    </w:p>
    <w:p w:rsidR="000A6F43" w:rsidRDefault="000A6F43">
      <w:pPr>
        <w:rPr>
          <w:rtl/>
          <w:lang w:val="en-IN"/>
        </w:rPr>
      </w:pPr>
    </w:p>
    <w:p w:rsidR="000A6F43" w:rsidRDefault="000A6F43">
      <w:pPr>
        <w:rPr>
          <w:rtl/>
          <w:lang w:val="en-IN"/>
        </w:rPr>
      </w:pPr>
    </w:p>
    <w:p w:rsidR="00873BE4" w:rsidRDefault="00873BE4">
      <w:pPr>
        <w:rPr>
          <w:rtl/>
          <w:lang w:val="en-IN"/>
        </w:rPr>
      </w:pPr>
    </w:p>
    <w:p w:rsidR="00873BE4" w:rsidRDefault="00873BE4">
      <w:pPr>
        <w:rPr>
          <w:rtl/>
          <w:lang w:val="en-IN"/>
        </w:rPr>
      </w:pPr>
      <w:bookmarkStart w:id="0" w:name="_GoBack"/>
      <w:bookmarkEnd w:id="0"/>
    </w:p>
    <w:p w:rsidR="000A6F43" w:rsidRDefault="000A6F43">
      <w:pPr>
        <w:rPr>
          <w:rtl/>
          <w:lang w:val="en-IN"/>
        </w:rPr>
      </w:pPr>
    </w:p>
    <w:p w:rsidR="000A6F43" w:rsidRPr="000A6F43" w:rsidRDefault="000A6F43" w:rsidP="000A6F43">
      <w:pPr>
        <w:spacing w:after="200" w:line="360" w:lineRule="auto"/>
        <w:ind w:left="-625" w:right="-567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0A6F43">
        <w:rPr>
          <w:rFonts w:ascii="Calibri" w:eastAsia="Times New Roman" w:hAnsi="Calibri" w:cs="Calibri" w:hint="cs"/>
          <w:b/>
          <w:bCs/>
          <w:sz w:val="28"/>
          <w:szCs w:val="28"/>
          <w:rtl/>
        </w:rPr>
        <w:t>رئيس القسم:</w:t>
      </w:r>
      <w:r w:rsidRPr="000A6F43">
        <w:rPr>
          <w:rFonts w:ascii="Calibri" w:eastAsia="Times New Roman" w:hAnsi="Calibri" w:cs="Calibri" w:hint="cs"/>
          <w:sz w:val="28"/>
          <w:szCs w:val="28"/>
          <w:rtl/>
        </w:rPr>
        <w:t xml:space="preserve"> د. مؤمن عابدو الخير                                   </w:t>
      </w:r>
      <w:r w:rsidRPr="000A6F43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منسق الجودة </w:t>
      </w:r>
      <w:proofErr w:type="gramStart"/>
      <w:r w:rsidRPr="000A6F43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بالقسم :</w:t>
      </w:r>
      <w:proofErr w:type="gramEnd"/>
      <w:r w:rsidRPr="000A6F43">
        <w:rPr>
          <w:rFonts w:ascii="Calibri" w:eastAsia="Times New Roman" w:hAnsi="Calibri" w:cs="Calibri" w:hint="cs"/>
          <w:sz w:val="28"/>
          <w:szCs w:val="28"/>
          <w:rtl/>
        </w:rPr>
        <w:t xml:space="preserve"> </w:t>
      </w:r>
      <w:r w:rsidRPr="000A6F43">
        <w:rPr>
          <w:rFonts w:ascii="Calibri" w:eastAsia="Calibri" w:hAnsi="Calibri" w:cs="Calibri" w:hint="cs"/>
          <w:b/>
          <w:bCs/>
          <w:color w:val="0D0D0D"/>
          <w:rtl/>
        </w:rPr>
        <w:t>أ. زينب علي يوسف</w:t>
      </w:r>
    </w:p>
    <w:p w:rsidR="000A6F43" w:rsidRPr="000A6F43" w:rsidRDefault="000A6F43" w:rsidP="000A6F43">
      <w:pPr>
        <w:spacing w:after="200" w:line="360" w:lineRule="auto"/>
        <w:jc w:val="center"/>
        <w:rPr>
          <w:rFonts w:ascii="Calibri" w:eastAsia="Calibri" w:hAnsi="Calibri" w:cs="Calibri"/>
        </w:rPr>
      </w:pPr>
      <w:r w:rsidRPr="000A6F43">
        <w:rPr>
          <w:rFonts w:ascii="Calibri" w:eastAsia="Times New Roman" w:hAnsi="Calibri" w:cs="Calibri" w:hint="cs"/>
          <w:sz w:val="28"/>
          <w:szCs w:val="28"/>
          <w:rtl/>
        </w:rPr>
        <w:t xml:space="preserve">مراجعة رئيس قسم </w:t>
      </w:r>
      <w:proofErr w:type="gramStart"/>
      <w:r w:rsidRPr="000A6F43">
        <w:rPr>
          <w:rFonts w:ascii="Calibri" w:eastAsia="Times New Roman" w:hAnsi="Calibri" w:cs="Calibri" w:hint="cs"/>
          <w:sz w:val="28"/>
          <w:szCs w:val="28"/>
          <w:rtl/>
        </w:rPr>
        <w:t>الجودة :</w:t>
      </w:r>
      <w:proofErr w:type="gramEnd"/>
      <w:r w:rsidRPr="000A6F43">
        <w:rPr>
          <w:rFonts w:ascii="Calibri" w:eastAsia="Times New Roman" w:hAnsi="Calibri" w:cs="Calibri" w:hint="cs"/>
          <w:sz w:val="28"/>
          <w:szCs w:val="28"/>
          <w:rtl/>
        </w:rPr>
        <w:t xml:space="preserve"> أ . خديجة </w:t>
      </w:r>
      <w:proofErr w:type="gramStart"/>
      <w:r w:rsidRPr="000A6F43">
        <w:rPr>
          <w:rFonts w:ascii="Calibri" w:eastAsia="Times New Roman" w:hAnsi="Calibri" w:cs="Calibri" w:hint="cs"/>
          <w:sz w:val="28"/>
          <w:szCs w:val="28"/>
          <w:rtl/>
        </w:rPr>
        <w:t>عبدالسلام</w:t>
      </w:r>
      <w:proofErr w:type="gramEnd"/>
      <w:r w:rsidRPr="000A6F43">
        <w:rPr>
          <w:rFonts w:ascii="Calibri" w:eastAsia="Times New Roman" w:hAnsi="Calibri" w:cs="Calibri" w:hint="cs"/>
          <w:sz w:val="28"/>
          <w:szCs w:val="28"/>
          <w:rtl/>
        </w:rPr>
        <w:t xml:space="preserve"> سعد</w:t>
      </w:r>
    </w:p>
    <w:p w:rsidR="000A6F43" w:rsidRPr="000A6F43" w:rsidRDefault="000A6F43"/>
    <w:sectPr w:rsidR="000A6F43" w:rsidRPr="000A6F43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4337"/>
        </w:tabs>
        <w:ind w:left="4337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94EBA"/>
    <w:multiLevelType w:val="hybridMultilevel"/>
    <w:tmpl w:val="748CA3E6"/>
    <w:lvl w:ilvl="0" w:tplc="87F2B6B2">
      <w:start w:val="1"/>
      <w:numFmt w:val="lowerLetter"/>
      <w:lvlText w:val="%1."/>
      <w:lvlJc w:val="left"/>
      <w:pPr>
        <w:ind w:left="1800" w:hanging="360"/>
      </w:pPr>
    </w:lvl>
    <w:lvl w:ilvl="1" w:tplc="34090019">
      <w:start w:val="1"/>
      <w:numFmt w:val="lowerLetter"/>
      <w:lvlText w:val="%2."/>
      <w:lvlJc w:val="left"/>
      <w:pPr>
        <w:ind w:left="2520" w:hanging="360"/>
      </w:pPr>
    </w:lvl>
    <w:lvl w:ilvl="2" w:tplc="3409001B">
      <w:start w:val="1"/>
      <w:numFmt w:val="lowerRoman"/>
      <w:lvlText w:val="%3."/>
      <w:lvlJc w:val="right"/>
      <w:pPr>
        <w:ind w:left="3240" w:hanging="180"/>
      </w:pPr>
    </w:lvl>
    <w:lvl w:ilvl="3" w:tplc="3409000F">
      <w:start w:val="1"/>
      <w:numFmt w:val="decimal"/>
      <w:lvlText w:val="%4."/>
      <w:lvlJc w:val="left"/>
      <w:pPr>
        <w:ind w:left="3960" w:hanging="360"/>
      </w:pPr>
    </w:lvl>
    <w:lvl w:ilvl="4" w:tplc="34090019">
      <w:start w:val="1"/>
      <w:numFmt w:val="lowerLetter"/>
      <w:lvlText w:val="%5."/>
      <w:lvlJc w:val="left"/>
      <w:pPr>
        <w:ind w:left="4680" w:hanging="360"/>
      </w:pPr>
    </w:lvl>
    <w:lvl w:ilvl="5" w:tplc="3409001B">
      <w:start w:val="1"/>
      <w:numFmt w:val="lowerRoman"/>
      <w:lvlText w:val="%6."/>
      <w:lvlJc w:val="right"/>
      <w:pPr>
        <w:ind w:left="5400" w:hanging="180"/>
      </w:pPr>
    </w:lvl>
    <w:lvl w:ilvl="6" w:tplc="3409000F">
      <w:start w:val="1"/>
      <w:numFmt w:val="decimal"/>
      <w:lvlText w:val="%7."/>
      <w:lvlJc w:val="left"/>
      <w:pPr>
        <w:ind w:left="6120" w:hanging="360"/>
      </w:pPr>
    </w:lvl>
    <w:lvl w:ilvl="7" w:tplc="34090019">
      <w:start w:val="1"/>
      <w:numFmt w:val="lowerLetter"/>
      <w:lvlText w:val="%8."/>
      <w:lvlJc w:val="left"/>
      <w:pPr>
        <w:ind w:left="6840" w:hanging="360"/>
      </w:pPr>
    </w:lvl>
    <w:lvl w:ilvl="8" w:tplc="3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E90379"/>
    <w:multiLevelType w:val="hybridMultilevel"/>
    <w:tmpl w:val="D458BA10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>
      <w:start w:val="1"/>
      <w:numFmt w:val="lowerRoman"/>
      <w:lvlText w:val="%3."/>
      <w:lvlJc w:val="right"/>
      <w:pPr>
        <w:ind w:left="2880" w:hanging="180"/>
      </w:pPr>
    </w:lvl>
    <w:lvl w:ilvl="3" w:tplc="3409000F">
      <w:start w:val="1"/>
      <w:numFmt w:val="decimal"/>
      <w:lvlText w:val="%4."/>
      <w:lvlJc w:val="left"/>
      <w:pPr>
        <w:ind w:left="3600" w:hanging="360"/>
      </w:pPr>
    </w:lvl>
    <w:lvl w:ilvl="4" w:tplc="34090019">
      <w:start w:val="1"/>
      <w:numFmt w:val="lowerLetter"/>
      <w:lvlText w:val="%5."/>
      <w:lvlJc w:val="left"/>
      <w:pPr>
        <w:ind w:left="4320" w:hanging="360"/>
      </w:pPr>
    </w:lvl>
    <w:lvl w:ilvl="5" w:tplc="3409001B">
      <w:start w:val="1"/>
      <w:numFmt w:val="lowerRoman"/>
      <w:lvlText w:val="%6."/>
      <w:lvlJc w:val="right"/>
      <w:pPr>
        <w:ind w:left="5040" w:hanging="180"/>
      </w:pPr>
    </w:lvl>
    <w:lvl w:ilvl="6" w:tplc="3409000F">
      <w:start w:val="1"/>
      <w:numFmt w:val="decimal"/>
      <w:lvlText w:val="%7."/>
      <w:lvlJc w:val="left"/>
      <w:pPr>
        <w:ind w:left="5760" w:hanging="360"/>
      </w:pPr>
    </w:lvl>
    <w:lvl w:ilvl="7" w:tplc="34090019">
      <w:start w:val="1"/>
      <w:numFmt w:val="lowerLetter"/>
      <w:lvlText w:val="%8."/>
      <w:lvlJc w:val="left"/>
      <w:pPr>
        <w:ind w:left="6480" w:hanging="360"/>
      </w:pPr>
    </w:lvl>
    <w:lvl w:ilvl="8" w:tplc="3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1A606C"/>
    <w:multiLevelType w:val="hybridMultilevel"/>
    <w:tmpl w:val="AA7A7CB8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92F1F3D"/>
    <w:multiLevelType w:val="hybridMultilevel"/>
    <w:tmpl w:val="C11A98B6"/>
    <w:lvl w:ilvl="0" w:tplc="84E6F5A0">
      <w:start w:val="1"/>
      <w:numFmt w:val="lowerLetter"/>
      <w:lvlText w:val="%1."/>
      <w:lvlJc w:val="left"/>
      <w:pPr>
        <w:ind w:left="1800" w:hanging="360"/>
      </w:pPr>
    </w:lvl>
    <w:lvl w:ilvl="1" w:tplc="34090019">
      <w:start w:val="1"/>
      <w:numFmt w:val="lowerLetter"/>
      <w:lvlText w:val="%2."/>
      <w:lvlJc w:val="left"/>
      <w:pPr>
        <w:ind w:left="2520" w:hanging="360"/>
      </w:pPr>
    </w:lvl>
    <w:lvl w:ilvl="2" w:tplc="3409001B">
      <w:start w:val="1"/>
      <w:numFmt w:val="lowerRoman"/>
      <w:lvlText w:val="%3."/>
      <w:lvlJc w:val="right"/>
      <w:pPr>
        <w:ind w:left="3240" w:hanging="180"/>
      </w:pPr>
    </w:lvl>
    <w:lvl w:ilvl="3" w:tplc="3409000F">
      <w:start w:val="1"/>
      <w:numFmt w:val="decimal"/>
      <w:lvlText w:val="%4."/>
      <w:lvlJc w:val="left"/>
      <w:pPr>
        <w:ind w:left="3960" w:hanging="360"/>
      </w:pPr>
    </w:lvl>
    <w:lvl w:ilvl="4" w:tplc="34090019">
      <w:start w:val="1"/>
      <w:numFmt w:val="lowerLetter"/>
      <w:lvlText w:val="%5."/>
      <w:lvlJc w:val="left"/>
      <w:pPr>
        <w:ind w:left="4680" w:hanging="360"/>
      </w:pPr>
    </w:lvl>
    <w:lvl w:ilvl="5" w:tplc="3409001B">
      <w:start w:val="1"/>
      <w:numFmt w:val="lowerRoman"/>
      <w:lvlText w:val="%6."/>
      <w:lvlJc w:val="right"/>
      <w:pPr>
        <w:ind w:left="5400" w:hanging="180"/>
      </w:pPr>
    </w:lvl>
    <w:lvl w:ilvl="6" w:tplc="3409000F">
      <w:start w:val="1"/>
      <w:numFmt w:val="decimal"/>
      <w:lvlText w:val="%7."/>
      <w:lvlJc w:val="left"/>
      <w:pPr>
        <w:ind w:left="6120" w:hanging="360"/>
      </w:pPr>
    </w:lvl>
    <w:lvl w:ilvl="7" w:tplc="34090019">
      <w:start w:val="1"/>
      <w:numFmt w:val="lowerLetter"/>
      <w:lvlText w:val="%8."/>
      <w:lvlJc w:val="left"/>
      <w:pPr>
        <w:ind w:left="6840" w:hanging="360"/>
      </w:pPr>
    </w:lvl>
    <w:lvl w:ilvl="8" w:tplc="3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706101"/>
    <w:multiLevelType w:val="hybridMultilevel"/>
    <w:tmpl w:val="80108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0A6F43"/>
    <w:rsid w:val="004B4E27"/>
    <w:rsid w:val="00850DAB"/>
    <w:rsid w:val="00873BE4"/>
    <w:rsid w:val="00B314A3"/>
    <w:rsid w:val="00DB54BF"/>
    <w:rsid w:val="00DB57C3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492</Words>
  <Characters>2811</Characters>
  <Application>Microsoft Office Word</Application>
  <DocSecurity>0</DocSecurity>
  <Lines>23</Lines>
  <Paragraphs>6</Paragraphs>
  <ScaleCrop>false</ScaleCrop>
  <Company>SACC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2022-06-05T16:35:00Z</dcterms:created>
  <dcterms:modified xsi:type="dcterms:W3CDTF">2022-06-08T18:54:00Z</dcterms:modified>
</cp:coreProperties>
</file>